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4BB" w:rsidRPr="007C7122" w:rsidRDefault="00FD44BB" w:rsidP="000B4580">
      <w:pPr>
        <w:pStyle w:val="a8"/>
        <w:tabs>
          <w:tab w:val="left" w:pos="6379"/>
        </w:tabs>
        <w:ind w:left="12049"/>
        <w:rPr>
          <w:rFonts w:ascii="Times New Roman" w:hAnsi="Times New Roman"/>
          <w:sz w:val="26"/>
          <w:szCs w:val="26"/>
        </w:rPr>
      </w:pPr>
      <w:r w:rsidRPr="007C7122">
        <w:rPr>
          <w:rFonts w:ascii="Times New Roman" w:hAnsi="Times New Roman"/>
          <w:sz w:val="26"/>
          <w:szCs w:val="26"/>
        </w:rPr>
        <w:t>Таблица</w:t>
      </w:r>
      <w:r w:rsidR="00A96E2F" w:rsidRPr="007C7122">
        <w:rPr>
          <w:rFonts w:ascii="Times New Roman" w:hAnsi="Times New Roman"/>
          <w:sz w:val="26"/>
          <w:szCs w:val="26"/>
        </w:rPr>
        <w:t xml:space="preserve"> </w:t>
      </w:r>
      <w:r w:rsidR="000B4580" w:rsidRPr="007C7122">
        <w:rPr>
          <w:rFonts w:ascii="Times New Roman" w:hAnsi="Times New Roman"/>
          <w:sz w:val="26"/>
          <w:szCs w:val="26"/>
        </w:rPr>
        <w:t>13</w:t>
      </w:r>
    </w:p>
    <w:p w:rsidR="00FD44BB" w:rsidRPr="007C7122" w:rsidRDefault="00FD44BB" w:rsidP="00FD44BB">
      <w:pPr>
        <w:pStyle w:val="a8"/>
        <w:tabs>
          <w:tab w:val="left" w:pos="6379"/>
        </w:tabs>
        <w:ind w:firstLine="12049"/>
        <w:rPr>
          <w:rFonts w:ascii="Times New Roman" w:hAnsi="Times New Roman"/>
          <w:sz w:val="26"/>
          <w:szCs w:val="26"/>
        </w:rPr>
      </w:pPr>
      <w:r w:rsidRPr="007C7122">
        <w:rPr>
          <w:rFonts w:ascii="Times New Roman" w:hAnsi="Times New Roman"/>
          <w:sz w:val="26"/>
          <w:szCs w:val="26"/>
        </w:rPr>
        <w:t xml:space="preserve">приложения </w:t>
      </w:r>
      <w:r w:rsidR="00A96E2F" w:rsidRPr="007C7122">
        <w:rPr>
          <w:rFonts w:ascii="Times New Roman" w:hAnsi="Times New Roman"/>
          <w:sz w:val="26"/>
          <w:szCs w:val="26"/>
        </w:rPr>
        <w:t>1</w:t>
      </w:r>
      <w:r w:rsidR="000A06A9">
        <w:rPr>
          <w:rFonts w:ascii="Times New Roman" w:hAnsi="Times New Roman"/>
          <w:sz w:val="26"/>
          <w:szCs w:val="26"/>
        </w:rPr>
        <w:t>5</w:t>
      </w:r>
    </w:p>
    <w:p w:rsidR="00FD44BB" w:rsidRDefault="00FD44BB" w:rsidP="00FD44BB">
      <w:pPr>
        <w:pStyle w:val="a8"/>
        <w:jc w:val="center"/>
        <w:rPr>
          <w:rFonts w:ascii="Times New Roman" w:hAnsi="Times New Roman"/>
          <w:sz w:val="26"/>
          <w:szCs w:val="26"/>
        </w:rPr>
      </w:pPr>
    </w:p>
    <w:p w:rsidR="003E72EC" w:rsidRDefault="003E72EC" w:rsidP="00FD44BB">
      <w:pPr>
        <w:pStyle w:val="a8"/>
        <w:jc w:val="center"/>
        <w:rPr>
          <w:rFonts w:ascii="Times New Roman" w:hAnsi="Times New Roman"/>
          <w:sz w:val="26"/>
          <w:szCs w:val="26"/>
        </w:rPr>
      </w:pPr>
    </w:p>
    <w:p w:rsidR="003E72EC" w:rsidRPr="007C7122" w:rsidRDefault="003E72EC" w:rsidP="00FD44BB">
      <w:pPr>
        <w:pStyle w:val="a8"/>
        <w:jc w:val="center"/>
        <w:rPr>
          <w:rFonts w:ascii="Times New Roman" w:hAnsi="Times New Roman"/>
          <w:sz w:val="26"/>
          <w:szCs w:val="26"/>
        </w:rPr>
      </w:pPr>
    </w:p>
    <w:p w:rsidR="00FD44BB" w:rsidRDefault="00FD44BB" w:rsidP="00FD44BB">
      <w:pPr>
        <w:pStyle w:val="a8"/>
        <w:jc w:val="center"/>
        <w:rPr>
          <w:rFonts w:ascii="Times New Roman" w:hAnsi="Times New Roman"/>
          <w:b/>
          <w:sz w:val="26"/>
          <w:szCs w:val="26"/>
        </w:rPr>
      </w:pPr>
      <w:r w:rsidRPr="009B48CF">
        <w:rPr>
          <w:rFonts w:ascii="Times New Roman" w:hAnsi="Times New Roman"/>
          <w:b/>
          <w:sz w:val="26"/>
          <w:szCs w:val="26"/>
        </w:rPr>
        <w:t>РАСПРЕДЕЛЕНИЕ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br/>
      </w:r>
      <w:r w:rsidRPr="009B48CF">
        <w:rPr>
          <w:rFonts w:ascii="Times New Roman" w:hAnsi="Times New Roman"/>
          <w:b/>
          <w:sz w:val="26"/>
          <w:szCs w:val="26"/>
        </w:rPr>
        <w:t>субвенций бюджетам муниципальных образований Ленинградской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9B48CF">
        <w:rPr>
          <w:rFonts w:ascii="Times New Roman" w:hAnsi="Times New Roman"/>
          <w:b/>
          <w:sz w:val="26"/>
          <w:szCs w:val="26"/>
        </w:rPr>
        <w:t xml:space="preserve">области </w:t>
      </w:r>
      <w:r>
        <w:rPr>
          <w:rFonts w:ascii="Times New Roman" w:hAnsi="Times New Roman"/>
          <w:b/>
          <w:sz w:val="26"/>
          <w:szCs w:val="26"/>
        </w:rPr>
        <w:br/>
      </w:r>
      <w:r w:rsidRPr="009B48CF">
        <w:rPr>
          <w:rFonts w:ascii="Times New Roman" w:hAnsi="Times New Roman"/>
          <w:b/>
          <w:sz w:val="26"/>
          <w:szCs w:val="26"/>
        </w:rPr>
        <w:t>на осуществление отдельных государственных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9B48CF">
        <w:rPr>
          <w:rFonts w:ascii="Times New Roman" w:hAnsi="Times New Roman"/>
          <w:b/>
          <w:sz w:val="26"/>
          <w:szCs w:val="26"/>
        </w:rPr>
        <w:t xml:space="preserve">полномочий в сфере </w:t>
      </w:r>
    </w:p>
    <w:p w:rsidR="00FD44BB" w:rsidRPr="009B48CF" w:rsidRDefault="00FD44BB" w:rsidP="00FD44BB">
      <w:pPr>
        <w:pStyle w:val="a8"/>
        <w:jc w:val="center"/>
        <w:rPr>
          <w:rFonts w:ascii="Times New Roman" w:hAnsi="Times New Roman"/>
          <w:b/>
          <w:sz w:val="26"/>
          <w:szCs w:val="26"/>
        </w:rPr>
      </w:pPr>
      <w:r w:rsidRPr="009B48CF">
        <w:rPr>
          <w:rFonts w:ascii="Times New Roman" w:hAnsi="Times New Roman"/>
          <w:b/>
          <w:sz w:val="26"/>
          <w:szCs w:val="26"/>
        </w:rPr>
        <w:t>государственной регистрации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9B48CF">
        <w:rPr>
          <w:rFonts w:ascii="Times New Roman" w:hAnsi="Times New Roman"/>
          <w:b/>
          <w:sz w:val="26"/>
          <w:szCs w:val="26"/>
        </w:rPr>
        <w:t>актов гражданского состояния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br/>
      </w:r>
      <w:r w:rsidRPr="009B48CF">
        <w:rPr>
          <w:rFonts w:ascii="Times New Roman" w:hAnsi="Times New Roman"/>
          <w:b/>
          <w:sz w:val="26"/>
          <w:szCs w:val="26"/>
        </w:rPr>
        <w:t>на 202</w:t>
      </w:r>
      <w:r w:rsidR="005859B8">
        <w:rPr>
          <w:rFonts w:ascii="Times New Roman" w:hAnsi="Times New Roman"/>
          <w:b/>
          <w:sz w:val="26"/>
          <w:szCs w:val="26"/>
        </w:rPr>
        <w:t>4</w:t>
      </w:r>
      <w:r w:rsidRPr="009B48CF">
        <w:rPr>
          <w:rFonts w:ascii="Times New Roman" w:hAnsi="Times New Roman"/>
          <w:b/>
          <w:sz w:val="26"/>
          <w:szCs w:val="26"/>
        </w:rPr>
        <w:t xml:space="preserve"> год и на плановый период 202</w:t>
      </w:r>
      <w:r w:rsidR="005859B8">
        <w:rPr>
          <w:rFonts w:ascii="Times New Roman" w:hAnsi="Times New Roman"/>
          <w:b/>
          <w:sz w:val="26"/>
          <w:szCs w:val="26"/>
        </w:rPr>
        <w:t>5</w:t>
      </w:r>
      <w:r w:rsidRPr="009B48CF">
        <w:rPr>
          <w:rFonts w:ascii="Times New Roman" w:hAnsi="Times New Roman"/>
          <w:b/>
          <w:sz w:val="26"/>
          <w:szCs w:val="26"/>
        </w:rPr>
        <w:t xml:space="preserve"> и 202</w:t>
      </w:r>
      <w:r w:rsidR="005859B8">
        <w:rPr>
          <w:rFonts w:ascii="Times New Roman" w:hAnsi="Times New Roman"/>
          <w:b/>
          <w:sz w:val="26"/>
          <w:szCs w:val="26"/>
        </w:rPr>
        <w:t>6</w:t>
      </w:r>
      <w:r w:rsidRPr="009B48CF">
        <w:rPr>
          <w:rFonts w:ascii="Times New Roman" w:hAnsi="Times New Roman"/>
          <w:b/>
          <w:sz w:val="26"/>
          <w:szCs w:val="26"/>
        </w:rPr>
        <w:t xml:space="preserve"> годов</w:t>
      </w:r>
    </w:p>
    <w:p w:rsidR="00794431" w:rsidRDefault="00794431" w:rsidP="00FD44BB">
      <w:pPr>
        <w:pStyle w:val="a8"/>
        <w:tabs>
          <w:tab w:val="left" w:pos="6379"/>
        </w:tabs>
        <w:rPr>
          <w:rFonts w:ascii="Times New Roman" w:hAnsi="Times New Roman"/>
          <w:sz w:val="28"/>
          <w:szCs w:val="28"/>
        </w:rPr>
      </w:pPr>
    </w:p>
    <w:p w:rsidR="00824AB6" w:rsidRPr="002E6D2B" w:rsidRDefault="00824AB6" w:rsidP="00FD44BB">
      <w:pPr>
        <w:pStyle w:val="a8"/>
        <w:tabs>
          <w:tab w:val="left" w:pos="6379"/>
        </w:tabs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5"/>
        <w:gridCol w:w="3483"/>
        <w:gridCol w:w="1169"/>
        <w:gridCol w:w="1528"/>
        <w:gridCol w:w="1256"/>
        <w:gridCol w:w="1122"/>
        <w:gridCol w:w="1528"/>
        <w:gridCol w:w="1256"/>
        <w:gridCol w:w="1110"/>
        <w:gridCol w:w="1528"/>
        <w:gridCol w:w="1256"/>
      </w:tblGrid>
      <w:tr w:rsidR="001336A8" w:rsidRPr="001336A8" w:rsidTr="00597F81">
        <w:trPr>
          <w:trHeight w:val="20"/>
          <w:tblCellSpacing w:w="5" w:type="nil"/>
          <w:jc w:val="center"/>
        </w:trPr>
        <w:tc>
          <w:tcPr>
            <w:tcW w:w="148" w:type="pct"/>
            <w:vMerge w:val="restart"/>
          </w:tcPr>
          <w:p w:rsidR="001336A8" w:rsidRPr="00FD44BB" w:rsidRDefault="001336A8" w:rsidP="001336A8">
            <w:pPr>
              <w:pStyle w:val="a8"/>
              <w:rPr>
                <w:rFonts w:ascii="Times New Roman" w:hAnsi="Times New Roman"/>
                <w:b/>
              </w:rPr>
            </w:pPr>
            <w:r w:rsidRPr="00FD44BB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FD44BB">
              <w:rPr>
                <w:rFonts w:ascii="Times New Roman" w:hAnsi="Times New Roman"/>
                <w:b/>
              </w:rPr>
              <w:t>п</w:t>
            </w:r>
            <w:proofErr w:type="gramEnd"/>
            <w:r w:rsidRPr="00FD44BB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116" w:type="pct"/>
            <w:vMerge w:val="restart"/>
          </w:tcPr>
          <w:p w:rsidR="001336A8" w:rsidRPr="00FD44BB" w:rsidRDefault="001336A8" w:rsidP="00FD44BB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FD44BB">
              <w:rPr>
                <w:rFonts w:ascii="Times New Roman" w:hAnsi="Times New Roman"/>
                <w:b/>
              </w:rPr>
              <w:t>Наименование</w:t>
            </w:r>
          </w:p>
          <w:p w:rsidR="001336A8" w:rsidRPr="001336A8" w:rsidRDefault="001336A8" w:rsidP="00FD44BB">
            <w:pPr>
              <w:pStyle w:val="a8"/>
              <w:jc w:val="center"/>
              <w:rPr>
                <w:rFonts w:ascii="Times New Roman" w:hAnsi="Times New Roman"/>
              </w:rPr>
            </w:pPr>
            <w:r w:rsidRPr="00FD44BB">
              <w:rPr>
                <w:rFonts w:ascii="Times New Roman" w:hAnsi="Times New Roman"/>
                <w:b/>
              </w:rPr>
              <w:t>муниципального образования</w:t>
            </w:r>
          </w:p>
        </w:tc>
        <w:tc>
          <w:tcPr>
            <w:tcW w:w="3736" w:type="pct"/>
            <w:gridSpan w:val="9"/>
          </w:tcPr>
          <w:p w:rsidR="001336A8" w:rsidRPr="00FD44BB" w:rsidRDefault="001336A8" w:rsidP="001336A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FD44BB">
              <w:rPr>
                <w:rFonts w:ascii="Times New Roman" w:hAnsi="Times New Roman"/>
                <w:b/>
              </w:rPr>
              <w:t>Сумма</w:t>
            </w:r>
          </w:p>
          <w:p w:rsidR="001336A8" w:rsidRPr="00FD44BB" w:rsidRDefault="001336A8" w:rsidP="001336A8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FD44BB">
              <w:rPr>
                <w:rFonts w:ascii="Times New Roman" w:hAnsi="Times New Roman"/>
                <w:b/>
              </w:rPr>
              <w:t>(тысяч рублей)</w:t>
            </w:r>
          </w:p>
        </w:tc>
      </w:tr>
      <w:tr w:rsidR="00C97678" w:rsidRPr="001336A8" w:rsidTr="00597F81">
        <w:trPr>
          <w:trHeight w:val="20"/>
          <w:tblCellSpacing w:w="5" w:type="nil"/>
          <w:jc w:val="center"/>
        </w:trPr>
        <w:tc>
          <w:tcPr>
            <w:tcW w:w="148" w:type="pct"/>
            <w:vMerge/>
            <w:tcBorders>
              <w:bottom w:val="single" w:sz="4" w:space="0" w:color="auto"/>
            </w:tcBorders>
          </w:tcPr>
          <w:p w:rsidR="00FD44BB" w:rsidRPr="001336A8" w:rsidRDefault="00FD44BB" w:rsidP="001336A8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16" w:type="pct"/>
            <w:vMerge/>
            <w:tcBorders>
              <w:bottom w:val="single" w:sz="4" w:space="0" w:color="auto"/>
            </w:tcBorders>
          </w:tcPr>
          <w:p w:rsidR="00FD44BB" w:rsidRPr="001336A8" w:rsidRDefault="00FD44BB" w:rsidP="001336A8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65" w:type="pct"/>
            <w:gridSpan w:val="3"/>
            <w:tcBorders>
              <w:bottom w:val="single" w:sz="4" w:space="0" w:color="auto"/>
            </w:tcBorders>
          </w:tcPr>
          <w:p w:rsidR="00FD44BB" w:rsidRPr="00FD44BB" w:rsidRDefault="00FD44BB" w:rsidP="00FD44BB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FD44BB">
              <w:rPr>
                <w:rFonts w:ascii="Times New Roman" w:hAnsi="Times New Roman"/>
                <w:b/>
              </w:rPr>
              <w:t>2024 год</w:t>
            </w:r>
          </w:p>
        </w:tc>
        <w:tc>
          <w:tcPr>
            <w:tcW w:w="1231" w:type="pct"/>
            <w:gridSpan w:val="3"/>
            <w:tcBorders>
              <w:bottom w:val="single" w:sz="4" w:space="0" w:color="auto"/>
            </w:tcBorders>
          </w:tcPr>
          <w:p w:rsidR="00FD44BB" w:rsidRPr="00FD44BB" w:rsidRDefault="00FD44BB" w:rsidP="00FD44BB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FD44BB">
              <w:rPr>
                <w:rFonts w:ascii="Times New Roman" w:hAnsi="Times New Roman"/>
                <w:b/>
              </w:rPr>
              <w:t>2025 год</w:t>
            </w:r>
          </w:p>
        </w:tc>
        <w:tc>
          <w:tcPr>
            <w:tcW w:w="1240" w:type="pct"/>
            <w:gridSpan w:val="3"/>
            <w:tcBorders>
              <w:bottom w:val="single" w:sz="4" w:space="0" w:color="auto"/>
            </w:tcBorders>
          </w:tcPr>
          <w:p w:rsidR="00FD44BB" w:rsidRPr="00FD44BB" w:rsidRDefault="00FD44BB" w:rsidP="00FD44BB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FD44BB">
              <w:rPr>
                <w:rFonts w:ascii="Times New Roman" w:hAnsi="Times New Roman"/>
                <w:b/>
              </w:rPr>
              <w:t>2026 год</w:t>
            </w:r>
          </w:p>
        </w:tc>
      </w:tr>
      <w:tr w:rsidR="007C7122" w:rsidRPr="001336A8" w:rsidTr="00597F81">
        <w:trPr>
          <w:trHeight w:val="20"/>
          <w:tblCellSpacing w:w="5" w:type="nil"/>
          <w:jc w:val="center"/>
        </w:trPr>
        <w:tc>
          <w:tcPr>
            <w:tcW w:w="148" w:type="pct"/>
            <w:vMerge/>
            <w:tcBorders>
              <w:bottom w:val="single" w:sz="4" w:space="0" w:color="auto"/>
            </w:tcBorders>
          </w:tcPr>
          <w:p w:rsidR="007C7122" w:rsidRPr="001336A8" w:rsidRDefault="007C7122" w:rsidP="001336A8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116" w:type="pct"/>
            <w:vMerge/>
            <w:tcBorders>
              <w:bottom w:val="single" w:sz="4" w:space="0" w:color="auto"/>
            </w:tcBorders>
          </w:tcPr>
          <w:p w:rsidR="007C7122" w:rsidRPr="001336A8" w:rsidRDefault="007C7122" w:rsidP="001336A8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:rsidR="007C7122" w:rsidRPr="00D777B8" w:rsidRDefault="007C7122" w:rsidP="00A024BA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D777B8">
              <w:rPr>
                <w:rFonts w:ascii="Times New Roman" w:hAnsi="Times New Roman"/>
                <w:b/>
              </w:rPr>
              <w:t>Всего</w:t>
            </w:r>
            <w:r>
              <w:rPr>
                <w:rFonts w:ascii="Times New Roman" w:hAnsi="Times New Roman"/>
                <w:b/>
              </w:rPr>
              <w:t>, в том числе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:rsidR="007C7122" w:rsidRPr="00D777B8" w:rsidRDefault="007C7122" w:rsidP="00A024BA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 счет средств федерального бюджета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:rsidR="007C7122" w:rsidRPr="00D777B8" w:rsidRDefault="007C7122" w:rsidP="00A024BA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 счет средств областного бюджета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7C7122" w:rsidRPr="00D777B8" w:rsidRDefault="007C7122" w:rsidP="00A024BA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40309A">
              <w:rPr>
                <w:rFonts w:ascii="Times New Roman" w:hAnsi="Times New Roman"/>
                <w:b/>
              </w:rPr>
              <w:t>Всего, в том числе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7C7122" w:rsidRPr="00D777B8" w:rsidRDefault="007C7122" w:rsidP="00A024BA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 счет средств федерального бюджета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:rsidR="007C7122" w:rsidRPr="00D777B8" w:rsidRDefault="007C7122" w:rsidP="00A024BA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 счет средств областного бюджета</w:t>
            </w: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:rsidR="007C7122" w:rsidRPr="00D777B8" w:rsidRDefault="007C7122" w:rsidP="00A024BA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40309A">
              <w:rPr>
                <w:rFonts w:ascii="Times New Roman" w:hAnsi="Times New Roman"/>
                <w:b/>
              </w:rPr>
              <w:t>Всего, в том числе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:rsidR="007C7122" w:rsidRPr="00D777B8" w:rsidRDefault="007C7122" w:rsidP="00A024BA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 счет средств федерального бюджета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:rsidR="007C7122" w:rsidRPr="00D777B8" w:rsidRDefault="007C7122" w:rsidP="00A024BA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 счет средств областного бюджета</w:t>
            </w:r>
          </w:p>
        </w:tc>
      </w:tr>
      <w:tr w:rsidR="007C7122" w:rsidRPr="001336A8" w:rsidTr="00597F81">
        <w:trPr>
          <w:trHeight w:val="20"/>
          <w:tblCellSpacing w:w="5" w:type="nil"/>
          <w:jc w:val="center"/>
        </w:trPr>
        <w:tc>
          <w:tcPr>
            <w:tcW w:w="148" w:type="pct"/>
            <w:tcBorders>
              <w:bottom w:val="single" w:sz="4" w:space="0" w:color="auto"/>
            </w:tcBorders>
          </w:tcPr>
          <w:p w:rsidR="007C7122" w:rsidRPr="007C7122" w:rsidRDefault="007C7122" w:rsidP="007C7122">
            <w:pPr>
              <w:pStyle w:val="a8"/>
              <w:jc w:val="center"/>
              <w:rPr>
                <w:rFonts w:ascii="Times New Roman" w:hAnsi="Times New Roman"/>
              </w:rPr>
            </w:pPr>
            <w:r w:rsidRPr="007C7122">
              <w:rPr>
                <w:rFonts w:ascii="Times New Roman" w:hAnsi="Times New Roman"/>
              </w:rPr>
              <w:t>1</w:t>
            </w:r>
          </w:p>
        </w:tc>
        <w:tc>
          <w:tcPr>
            <w:tcW w:w="1116" w:type="pct"/>
            <w:tcBorders>
              <w:bottom w:val="single" w:sz="4" w:space="0" w:color="auto"/>
            </w:tcBorders>
          </w:tcPr>
          <w:p w:rsidR="007C7122" w:rsidRPr="007C7122" w:rsidRDefault="007C7122" w:rsidP="007C7122">
            <w:pPr>
              <w:pStyle w:val="a8"/>
              <w:jc w:val="center"/>
              <w:rPr>
                <w:rFonts w:ascii="Times New Roman" w:hAnsi="Times New Roman"/>
              </w:rPr>
            </w:pPr>
            <w:r w:rsidRPr="007C7122">
              <w:rPr>
                <w:rFonts w:ascii="Times New Roman" w:hAnsi="Times New Roman"/>
              </w:rPr>
              <w:t>2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:rsidR="007C7122" w:rsidRPr="007C7122" w:rsidRDefault="007C7122" w:rsidP="007C7122">
            <w:pPr>
              <w:pStyle w:val="a8"/>
              <w:jc w:val="center"/>
              <w:rPr>
                <w:rFonts w:ascii="Times New Roman" w:hAnsi="Times New Roman"/>
              </w:rPr>
            </w:pPr>
            <w:r w:rsidRPr="007C7122">
              <w:rPr>
                <w:rFonts w:ascii="Times New Roman" w:hAnsi="Times New Roman"/>
              </w:rPr>
              <w:t>3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:rsidR="007C7122" w:rsidRPr="007C7122" w:rsidRDefault="007C7122" w:rsidP="007C7122">
            <w:pPr>
              <w:pStyle w:val="a8"/>
              <w:jc w:val="center"/>
              <w:rPr>
                <w:rFonts w:ascii="Times New Roman" w:hAnsi="Times New Roman"/>
              </w:rPr>
            </w:pPr>
            <w:r w:rsidRPr="007C7122">
              <w:rPr>
                <w:rFonts w:ascii="Times New Roman" w:hAnsi="Times New Roman"/>
              </w:rPr>
              <w:t>4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:rsidR="007C7122" w:rsidRPr="007C7122" w:rsidRDefault="007C7122" w:rsidP="007C7122">
            <w:pPr>
              <w:pStyle w:val="a8"/>
              <w:jc w:val="center"/>
              <w:rPr>
                <w:rFonts w:ascii="Times New Roman" w:hAnsi="Times New Roman"/>
              </w:rPr>
            </w:pPr>
            <w:r w:rsidRPr="007C7122">
              <w:rPr>
                <w:rFonts w:ascii="Times New Roman" w:hAnsi="Times New Roman"/>
              </w:rPr>
              <w:t>5</w:t>
            </w:r>
          </w:p>
        </w:tc>
        <w:tc>
          <w:tcPr>
            <w:tcW w:w="368" w:type="pct"/>
            <w:tcBorders>
              <w:bottom w:val="single" w:sz="4" w:space="0" w:color="auto"/>
            </w:tcBorders>
          </w:tcPr>
          <w:p w:rsidR="007C7122" w:rsidRPr="007C7122" w:rsidRDefault="007C7122" w:rsidP="007C7122">
            <w:pPr>
              <w:pStyle w:val="a8"/>
              <w:jc w:val="center"/>
              <w:rPr>
                <w:rFonts w:ascii="Times New Roman" w:hAnsi="Times New Roman"/>
              </w:rPr>
            </w:pPr>
            <w:r w:rsidRPr="007C7122">
              <w:rPr>
                <w:rFonts w:ascii="Times New Roman" w:hAnsi="Times New Roman"/>
              </w:rPr>
              <w:t>6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7C7122" w:rsidRPr="007C7122" w:rsidRDefault="007C7122" w:rsidP="007C7122">
            <w:pPr>
              <w:pStyle w:val="a8"/>
              <w:jc w:val="center"/>
              <w:rPr>
                <w:rFonts w:ascii="Times New Roman" w:hAnsi="Times New Roman"/>
              </w:rPr>
            </w:pPr>
            <w:r w:rsidRPr="007C7122">
              <w:rPr>
                <w:rFonts w:ascii="Times New Roman" w:hAnsi="Times New Roman"/>
              </w:rPr>
              <w:t>7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:rsidR="007C7122" w:rsidRPr="007C7122" w:rsidRDefault="007C7122" w:rsidP="007C7122">
            <w:pPr>
              <w:pStyle w:val="a8"/>
              <w:jc w:val="center"/>
              <w:rPr>
                <w:rFonts w:ascii="Times New Roman" w:hAnsi="Times New Roman"/>
              </w:rPr>
            </w:pPr>
            <w:r w:rsidRPr="007C7122">
              <w:rPr>
                <w:rFonts w:ascii="Times New Roman" w:hAnsi="Times New Roman"/>
              </w:rPr>
              <w:t>8</w:t>
            </w: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:rsidR="007C7122" w:rsidRPr="007C7122" w:rsidRDefault="007C7122" w:rsidP="007C7122">
            <w:pPr>
              <w:pStyle w:val="a8"/>
              <w:jc w:val="center"/>
              <w:rPr>
                <w:rFonts w:ascii="Times New Roman" w:hAnsi="Times New Roman"/>
              </w:rPr>
            </w:pPr>
            <w:r w:rsidRPr="007C7122">
              <w:rPr>
                <w:rFonts w:ascii="Times New Roman" w:hAnsi="Times New Roman"/>
              </w:rPr>
              <w:t>9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:rsidR="007C7122" w:rsidRPr="007C7122" w:rsidRDefault="007C7122" w:rsidP="007C7122">
            <w:pPr>
              <w:pStyle w:val="a8"/>
              <w:jc w:val="center"/>
              <w:rPr>
                <w:rFonts w:ascii="Times New Roman" w:hAnsi="Times New Roman"/>
              </w:rPr>
            </w:pPr>
            <w:r w:rsidRPr="007C7122">
              <w:rPr>
                <w:rFonts w:ascii="Times New Roman" w:hAnsi="Times New Roman"/>
              </w:rPr>
              <w:t>10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:rsidR="007C7122" w:rsidRPr="007C7122" w:rsidRDefault="007C7122" w:rsidP="007C7122">
            <w:pPr>
              <w:pStyle w:val="a8"/>
              <w:jc w:val="center"/>
              <w:rPr>
                <w:rFonts w:ascii="Times New Roman" w:hAnsi="Times New Roman"/>
              </w:rPr>
            </w:pPr>
            <w:r w:rsidRPr="007C7122">
              <w:rPr>
                <w:rFonts w:ascii="Times New Roman" w:hAnsi="Times New Roman"/>
              </w:rPr>
              <w:t>11</w:t>
            </w:r>
          </w:p>
        </w:tc>
      </w:tr>
      <w:tr w:rsidR="002F49EC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bottom w:val="nil"/>
            </w:tcBorders>
          </w:tcPr>
          <w:p w:rsidR="002F49EC" w:rsidRPr="00C97678" w:rsidRDefault="002F49EC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6" w:type="pct"/>
            <w:tcBorders>
              <w:bottom w:val="nil"/>
            </w:tcBorders>
          </w:tcPr>
          <w:p w:rsidR="002F49EC" w:rsidRPr="00C97678" w:rsidRDefault="002F49EC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7678">
              <w:rPr>
                <w:rFonts w:ascii="Times New Roman" w:hAnsi="Times New Roman"/>
                <w:sz w:val="24"/>
                <w:szCs w:val="24"/>
              </w:rPr>
              <w:t>Бокситогорский</w:t>
            </w:r>
            <w:proofErr w:type="spellEnd"/>
            <w:r w:rsidRPr="00C97678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79" w:type="pct"/>
            <w:tcBorders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472,8</w:t>
            </w:r>
          </w:p>
        </w:tc>
        <w:tc>
          <w:tcPr>
            <w:tcW w:w="487" w:type="pct"/>
            <w:tcBorders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564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400" w:type="pct"/>
            <w:tcBorders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908,8</w:t>
            </w:r>
          </w:p>
        </w:tc>
        <w:tc>
          <w:tcPr>
            <w:tcW w:w="368" w:type="pct"/>
            <w:tcBorders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463" w:type="pct"/>
            <w:tcBorders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644,1</w:t>
            </w:r>
          </w:p>
        </w:tc>
        <w:tc>
          <w:tcPr>
            <w:tcW w:w="400" w:type="pct"/>
            <w:tcBorders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842,1</w:t>
            </w:r>
          </w:p>
        </w:tc>
        <w:tc>
          <w:tcPr>
            <w:tcW w:w="353" w:type="pct"/>
            <w:tcBorders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496,3</w:t>
            </w:r>
          </w:p>
        </w:tc>
        <w:tc>
          <w:tcPr>
            <w:tcW w:w="487" w:type="pct"/>
            <w:tcBorders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400" w:type="pct"/>
            <w:tcBorders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792,1</w:t>
            </w:r>
          </w:p>
        </w:tc>
      </w:tr>
      <w:tr w:rsidR="002F49EC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2F49EC" w:rsidRPr="00C97678" w:rsidRDefault="002F49EC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2F49EC" w:rsidRPr="00C97678" w:rsidRDefault="002F49EC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351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119,4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231,6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369,1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228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141,1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382,6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309,3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073,3</w:t>
            </w:r>
          </w:p>
        </w:tc>
      </w:tr>
      <w:tr w:rsidR="002F49EC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2F49EC" w:rsidRPr="00C97678" w:rsidRDefault="002F49EC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2F49EC" w:rsidRPr="00C97678" w:rsidRDefault="002F49EC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7678">
              <w:rPr>
                <w:rFonts w:ascii="Times New Roman" w:hAnsi="Times New Roman"/>
                <w:sz w:val="24"/>
                <w:szCs w:val="24"/>
              </w:rPr>
              <w:t>Волховский</w:t>
            </w:r>
            <w:proofErr w:type="spellEnd"/>
            <w:r w:rsidRPr="00C97678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824,6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051,4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773,2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850,6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207,7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642,9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870,1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324,8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545,3</w:t>
            </w:r>
          </w:p>
        </w:tc>
      </w:tr>
      <w:tr w:rsidR="002F49EC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2F49EC" w:rsidRPr="00C97678" w:rsidRDefault="002F49EC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2F49EC" w:rsidRPr="00C97678" w:rsidRDefault="002F49EC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408,6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795,5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784,2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011,3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141,4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713,6</w:t>
            </w:r>
          </w:p>
        </w:tc>
      </w:tr>
      <w:tr w:rsidR="002F49EC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2F49EC" w:rsidRPr="00C97678" w:rsidRDefault="002F49EC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2F49EC" w:rsidRPr="00C97678" w:rsidRDefault="002F49EC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515,7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915,8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599,9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583,3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321,3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262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633,9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008,8</w:t>
            </w:r>
          </w:p>
        </w:tc>
      </w:tr>
      <w:tr w:rsidR="002F49EC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2F49EC" w:rsidRPr="00C97678" w:rsidRDefault="002F49EC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2F49EC" w:rsidRPr="00C97678" w:rsidRDefault="002F49EC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941,5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673,9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267,6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018,9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138,2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880,7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  <w:r w:rsidR="00986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076,9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590,7</w:t>
            </w:r>
          </w:p>
        </w:tc>
      </w:tr>
      <w:tr w:rsidR="002F49EC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EC" w:rsidRPr="00C97678" w:rsidRDefault="002F49EC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EC" w:rsidRPr="00C97678" w:rsidRDefault="002F49EC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7678">
              <w:rPr>
                <w:rFonts w:ascii="Times New Roman" w:hAnsi="Times New Roman"/>
                <w:sz w:val="24"/>
                <w:szCs w:val="24"/>
              </w:rPr>
              <w:t>Кингисеппский</w:t>
            </w:r>
            <w:proofErr w:type="spellEnd"/>
            <w:r w:rsidRPr="00C97678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945,7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817,7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288,3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684,2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992,4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408,3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49EC" w:rsidRPr="00597F81" w:rsidRDefault="002F49EC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584,1</w:t>
            </w:r>
          </w:p>
        </w:tc>
      </w:tr>
      <w:tr w:rsidR="00597F81" w:rsidRPr="00CF0DD2" w:rsidTr="00597F81">
        <w:trPr>
          <w:trHeight w:val="131"/>
          <w:tblCellSpacing w:w="5" w:type="nil"/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81" w:rsidRPr="007C7122" w:rsidRDefault="00597F81" w:rsidP="007C7122">
            <w:pPr>
              <w:pStyle w:val="a8"/>
              <w:jc w:val="center"/>
              <w:rPr>
                <w:rFonts w:ascii="Times New Roman" w:hAnsi="Times New Roman"/>
              </w:rPr>
            </w:pPr>
            <w:r w:rsidRPr="007C712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81" w:rsidRPr="007C7122" w:rsidRDefault="00597F81" w:rsidP="00D6149C">
            <w:pPr>
              <w:pStyle w:val="a8"/>
              <w:jc w:val="center"/>
              <w:rPr>
                <w:rFonts w:ascii="Times New Roman" w:hAnsi="Times New Roman"/>
              </w:rPr>
            </w:pPr>
            <w:r w:rsidRPr="007C7122">
              <w:rPr>
                <w:rFonts w:ascii="Times New Roman" w:hAnsi="Times New Roman"/>
              </w:rP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81" w:rsidRPr="00597F81" w:rsidRDefault="00597F81" w:rsidP="00597F8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81" w:rsidRPr="00597F81" w:rsidRDefault="00597F81" w:rsidP="00597F8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81" w:rsidRPr="00597F81" w:rsidRDefault="00597F81" w:rsidP="00597F8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81" w:rsidRPr="00597F81" w:rsidRDefault="00597F81" w:rsidP="00597F8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81" w:rsidRPr="00597F81" w:rsidRDefault="00597F81" w:rsidP="00597F8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81" w:rsidRPr="00597F81" w:rsidRDefault="00597F81" w:rsidP="00597F8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81" w:rsidRPr="00597F81" w:rsidRDefault="00597F81" w:rsidP="00597F8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81" w:rsidRPr="00597F81" w:rsidRDefault="00597F81" w:rsidP="00597F8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F81" w:rsidRPr="00597F81" w:rsidRDefault="00597F81" w:rsidP="00597F81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97F81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single" w:sz="4" w:space="0" w:color="auto"/>
              <w:bottom w:val="nil"/>
            </w:tcBorders>
          </w:tcPr>
          <w:p w:rsidR="00597F81" w:rsidRPr="00C97678" w:rsidRDefault="00597F81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6" w:type="pct"/>
            <w:tcBorders>
              <w:top w:val="single" w:sz="4" w:space="0" w:color="auto"/>
              <w:bottom w:val="nil"/>
            </w:tcBorders>
          </w:tcPr>
          <w:p w:rsidR="00597F81" w:rsidRPr="00C97678" w:rsidRDefault="00597F81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7678">
              <w:rPr>
                <w:rFonts w:ascii="Times New Roman" w:hAnsi="Times New Roman"/>
                <w:sz w:val="24"/>
                <w:szCs w:val="24"/>
              </w:rPr>
              <w:t>Киришский</w:t>
            </w:r>
            <w:proofErr w:type="spellEnd"/>
            <w:r w:rsidRPr="00C97678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79" w:type="pct"/>
            <w:tcBorders>
              <w:top w:val="single" w:sz="4" w:space="0" w:color="auto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188,8</w:t>
            </w:r>
          </w:p>
        </w:tc>
        <w:tc>
          <w:tcPr>
            <w:tcW w:w="487" w:type="pct"/>
            <w:tcBorders>
              <w:top w:val="single" w:sz="4" w:space="0" w:color="auto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400" w:type="pct"/>
            <w:tcBorders>
              <w:top w:val="single" w:sz="4" w:space="0" w:color="auto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539,5</w:t>
            </w:r>
          </w:p>
        </w:tc>
        <w:tc>
          <w:tcPr>
            <w:tcW w:w="368" w:type="pct"/>
            <w:tcBorders>
              <w:top w:val="single" w:sz="4" w:space="0" w:color="auto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211,3</w:t>
            </w:r>
          </w:p>
        </w:tc>
        <w:tc>
          <w:tcPr>
            <w:tcW w:w="463" w:type="pct"/>
            <w:tcBorders>
              <w:top w:val="single" w:sz="4" w:space="0" w:color="auto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400" w:type="pct"/>
            <w:tcBorders>
              <w:top w:val="single" w:sz="4" w:space="0" w:color="auto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426,4</w:t>
            </w: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228,3</w:t>
            </w:r>
          </w:p>
        </w:tc>
        <w:tc>
          <w:tcPr>
            <w:tcW w:w="487" w:type="pct"/>
            <w:tcBorders>
              <w:top w:val="single" w:sz="4" w:space="0" w:color="auto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886,6</w:t>
            </w:r>
          </w:p>
        </w:tc>
        <w:tc>
          <w:tcPr>
            <w:tcW w:w="400" w:type="pct"/>
            <w:tcBorders>
              <w:top w:val="single" w:sz="4" w:space="0" w:color="auto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341,7</w:t>
            </w:r>
          </w:p>
        </w:tc>
      </w:tr>
      <w:tr w:rsidR="00597F81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597F81" w:rsidRPr="00C97678" w:rsidRDefault="00597F81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597F81" w:rsidRPr="00C97678" w:rsidRDefault="00597F81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996,2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322,2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986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352,5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200,9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151,6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986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378,1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023,8</w:t>
            </w:r>
          </w:p>
        </w:tc>
      </w:tr>
      <w:tr w:rsidR="00597F81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597F81" w:rsidRPr="00C97678" w:rsidRDefault="00597F81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597F81" w:rsidRPr="00C97678" w:rsidRDefault="00597F81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7678">
              <w:rPr>
                <w:rFonts w:ascii="Times New Roman" w:hAnsi="Times New Roman"/>
                <w:sz w:val="24"/>
                <w:szCs w:val="24"/>
              </w:rPr>
              <w:t>Лодейнопольский</w:t>
            </w:r>
            <w:proofErr w:type="spellEnd"/>
            <w:r w:rsidRPr="00C97678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063,3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305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758,3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074,5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371,9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082,9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422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660,9</w:t>
            </w:r>
          </w:p>
        </w:tc>
      </w:tr>
      <w:tr w:rsidR="00597F81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597F81" w:rsidRPr="00C97678" w:rsidRDefault="00597F81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597F81" w:rsidRPr="00C97678" w:rsidRDefault="00597F81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906,9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068,4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922,6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932,7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989,9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934,3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003,2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931,1</w:t>
            </w:r>
          </w:p>
        </w:tc>
      </w:tr>
      <w:tr w:rsidR="00597F81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597F81" w:rsidRPr="00C97678" w:rsidRDefault="00597F81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597F81" w:rsidRPr="00C97678" w:rsidRDefault="00597F81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7678">
              <w:rPr>
                <w:rFonts w:ascii="Times New Roman" w:hAnsi="Times New Roman"/>
                <w:sz w:val="24"/>
                <w:szCs w:val="24"/>
              </w:rPr>
              <w:t>Лужский</w:t>
            </w:r>
            <w:proofErr w:type="spellEnd"/>
            <w:r w:rsidRPr="00C97678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055,9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225,7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088,6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026,4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062,2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173,4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939,7</w:t>
            </w:r>
          </w:p>
        </w:tc>
      </w:tr>
      <w:tr w:rsidR="00597F81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597F81" w:rsidRPr="00C97678" w:rsidRDefault="00597F81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597F81" w:rsidRPr="00C97678" w:rsidRDefault="00597F81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7678">
              <w:rPr>
                <w:rFonts w:ascii="Times New Roman" w:hAnsi="Times New Roman"/>
                <w:sz w:val="24"/>
                <w:szCs w:val="24"/>
              </w:rPr>
              <w:t>Подпорожский</w:t>
            </w:r>
            <w:proofErr w:type="spellEnd"/>
            <w:r w:rsidRPr="00C97678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766,4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649,2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775,9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174,4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601,5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783,1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565,8</w:t>
            </w:r>
          </w:p>
        </w:tc>
      </w:tr>
      <w:tr w:rsidR="00597F81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597F81" w:rsidRPr="00C97678" w:rsidRDefault="00597F81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597F81" w:rsidRPr="00C97678" w:rsidRDefault="00597F81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170,5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281,6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168,6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464,1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099,2</w:t>
            </w:r>
          </w:p>
        </w:tc>
      </w:tr>
      <w:tr w:rsidR="00597F81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597F81" w:rsidRPr="00C97678" w:rsidRDefault="00597F81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597F81" w:rsidRPr="00C97678" w:rsidRDefault="00597F81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7678">
              <w:rPr>
                <w:rFonts w:ascii="Times New Roman" w:hAnsi="Times New Roman"/>
                <w:sz w:val="24"/>
                <w:szCs w:val="24"/>
              </w:rPr>
              <w:t>Сланцевский</w:t>
            </w:r>
            <w:proofErr w:type="spellEnd"/>
            <w:r w:rsidRPr="00C97678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078,4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947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095,1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046,8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048,3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986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597F81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597F81" w:rsidRPr="00C97678" w:rsidRDefault="00597F81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597F81" w:rsidRPr="00C97678" w:rsidRDefault="00597F81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400,7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783,3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617,4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424,5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925,9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442,3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032,7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409,6</w:t>
            </w:r>
          </w:p>
        </w:tc>
      </w:tr>
      <w:tr w:rsidR="00597F81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  <w:bottom w:val="nil"/>
            </w:tcBorders>
          </w:tcPr>
          <w:p w:rsidR="00597F81" w:rsidRPr="00C97678" w:rsidRDefault="00597F81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597F81" w:rsidRPr="00C97678" w:rsidRDefault="00597F81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7678">
              <w:rPr>
                <w:rFonts w:ascii="Times New Roman" w:hAnsi="Times New Roman"/>
                <w:sz w:val="24"/>
                <w:szCs w:val="24"/>
              </w:rPr>
              <w:t>Тосненский</w:t>
            </w:r>
            <w:proofErr w:type="spellEnd"/>
            <w:r w:rsidRPr="00C97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Pr="00C97678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379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702,7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606,8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095,9</w:t>
            </w:r>
          </w:p>
        </w:tc>
        <w:tc>
          <w:tcPr>
            <w:tcW w:w="368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733,5</w:t>
            </w:r>
          </w:p>
        </w:tc>
        <w:tc>
          <w:tcPr>
            <w:tcW w:w="46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791,6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756,6</w:t>
            </w:r>
          </w:p>
        </w:tc>
        <w:tc>
          <w:tcPr>
            <w:tcW w:w="487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930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826,6</w:t>
            </w:r>
          </w:p>
        </w:tc>
      </w:tr>
      <w:tr w:rsidR="00597F81" w:rsidRPr="00CF0DD2" w:rsidTr="00597F81">
        <w:trPr>
          <w:trHeight w:val="506"/>
          <w:tblCellSpacing w:w="5" w:type="nil"/>
          <w:jc w:val="center"/>
        </w:trPr>
        <w:tc>
          <w:tcPr>
            <w:tcW w:w="148" w:type="pct"/>
            <w:tcBorders>
              <w:top w:val="nil"/>
            </w:tcBorders>
          </w:tcPr>
          <w:p w:rsidR="00597F81" w:rsidRPr="00C97678" w:rsidRDefault="00597F81" w:rsidP="007C7122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16" w:type="pct"/>
            <w:tcBorders>
              <w:top w:val="nil"/>
            </w:tcBorders>
          </w:tcPr>
          <w:p w:rsidR="00597F81" w:rsidRPr="00C97678" w:rsidRDefault="00597F81" w:rsidP="0054548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7678">
              <w:rPr>
                <w:rFonts w:ascii="Times New Roman" w:hAnsi="Times New Roman"/>
                <w:sz w:val="24"/>
                <w:szCs w:val="24"/>
              </w:rPr>
              <w:t>Сосновоборский</w:t>
            </w:r>
            <w:proofErr w:type="spellEnd"/>
            <w:r w:rsidRPr="00C97678">
              <w:rPr>
                <w:rFonts w:ascii="Times New Roman" w:hAnsi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379" w:type="pct"/>
            <w:tcBorders>
              <w:top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F2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986,9</w:t>
            </w:r>
          </w:p>
        </w:tc>
        <w:tc>
          <w:tcPr>
            <w:tcW w:w="487" w:type="pct"/>
            <w:tcBorders>
              <w:top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521,6</w:t>
            </w:r>
          </w:p>
        </w:tc>
        <w:tc>
          <w:tcPr>
            <w:tcW w:w="400" w:type="pct"/>
            <w:tcBorders>
              <w:top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465,3</w:t>
            </w:r>
          </w:p>
        </w:tc>
        <w:tc>
          <w:tcPr>
            <w:tcW w:w="368" w:type="pct"/>
            <w:tcBorders>
              <w:top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008,3</w:t>
            </w:r>
          </w:p>
        </w:tc>
        <w:tc>
          <w:tcPr>
            <w:tcW w:w="463" w:type="pct"/>
            <w:tcBorders>
              <w:top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650,7</w:t>
            </w:r>
          </w:p>
        </w:tc>
        <w:tc>
          <w:tcPr>
            <w:tcW w:w="400" w:type="pct"/>
            <w:tcBorders>
              <w:top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353" w:type="pct"/>
            <w:tcBorders>
              <w:top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024,5</w:t>
            </w:r>
          </w:p>
        </w:tc>
        <w:tc>
          <w:tcPr>
            <w:tcW w:w="487" w:type="pct"/>
            <w:tcBorders>
              <w:top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747,5</w:t>
            </w:r>
          </w:p>
        </w:tc>
        <w:tc>
          <w:tcPr>
            <w:tcW w:w="400" w:type="pct"/>
            <w:tcBorders>
              <w:top w:val="nil"/>
            </w:tcBorders>
            <w:vAlign w:val="bottom"/>
          </w:tcPr>
          <w:p w:rsidR="00597F81" w:rsidRPr="00597F81" w:rsidRDefault="00597F81" w:rsidP="00597F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97F81">
              <w:rPr>
                <w:rFonts w:ascii="Times New Roman" w:hAnsi="Times New Roman"/>
                <w:color w:val="000000"/>
                <w:sz w:val="24"/>
                <w:szCs w:val="24"/>
              </w:rPr>
              <w:t>277</w:t>
            </w:r>
            <w:r w:rsidR="009865E6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597F81" w:rsidRPr="00CD2AA5" w:rsidTr="00597F81">
        <w:trPr>
          <w:trHeight w:val="348"/>
          <w:tblCellSpacing w:w="5" w:type="nil"/>
          <w:jc w:val="center"/>
        </w:trPr>
        <w:tc>
          <w:tcPr>
            <w:tcW w:w="148" w:type="pct"/>
          </w:tcPr>
          <w:p w:rsidR="00597F81" w:rsidRPr="00C97678" w:rsidRDefault="00597F81" w:rsidP="007C7122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6" w:type="pct"/>
          </w:tcPr>
          <w:p w:rsidR="00597F81" w:rsidRPr="00C97678" w:rsidRDefault="00597F81" w:rsidP="00545489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79" w:type="pct"/>
          </w:tcPr>
          <w:p w:rsidR="00597F81" w:rsidRPr="00C97678" w:rsidRDefault="00597F81" w:rsidP="00FD09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976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101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66</w:t>
            </w:r>
            <w:r w:rsidRPr="00C976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" w:type="pct"/>
          </w:tcPr>
          <w:p w:rsidR="00597F81" w:rsidRPr="00C97678" w:rsidRDefault="00597F81" w:rsidP="00FD09D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525</w:t>
            </w: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00" w:type="pct"/>
          </w:tcPr>
          <w:p w:rsidR="00597F81" w:rsidRPr="00C97678" w:rsidRDefault="00597F81" w:rsidP="00FD09D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68" w:type="pct"/>
          </w:tcPr>
          <w:p w:rsidR="00597F81" w:rsidRPr="00C97678" w:rsidRDefault="00597F81" w:rsidP="00FD09D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213</w:t>
            </w: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3" w:type="pct"/>
          </w:tcPr>
          <w:p w:rsidR="00597F81" w:rsidRPr="00C97678" w:rsidRDefault="00597F81" w:rsidP="00FD09D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00" w:type="pct"/>
          </w:tcPr>
          <w:p w:rsidR="00597F81" w:rsidRPr="00C97678" w:rsidRDefault="00597F81" w:rsidP="00FD09D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413</w:t>
            </w:r>
            <w:r w:rsidRPr="00C97678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53" w:type="pct"/>
          </w:tcPr>
          <w:p w:rsidR="00597F81" w:rsidRPr="00C97678" w:rsidRDefault="00597F81" w:rsidP="00CD2AA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102 622,0</w:t>
            </w:r>
          </w:p>
        </w:tc>
        <w:tc>
          <w:tcPr>
            <w:tcW w:w="487" w:type="pct"/>
          </w:tcPr>
          <w:p w:rsidR="00597F81" w:rsidRPr="00C97678" w:rsidRDefault="00597F81" w:rsidP="00FD09D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70 252,7</w:t>
            </w:r>
          </w:p>
        </w:tc>
        <w:tc>
          <w:tcPr>
            <w:tcW w:w="400" w:type="pct"/>
          </w:tcPr>
          <w:p w:rsidR="00597F81" w:rsidRPr="00C97678" w:rsidRDefault="00597F81" w:rsidP="00CD2AA5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32 369,3</w:t>
            </w:r>
          </w:p>
        </w:tc>
      </w:tr>
    </w:tbl>
    <w:p w:rsidR="006577C8" w:rsidRPr="00CD2AA5" w:rsidRDefault="006577C8" w:rsidP="00545489">
      <w:pPr>
        <w:pStyle w:val="a8"/>
        <w:rPr>
          <w:rFonts w:ascii="Times New Roman" w:hAnsi="Times New Roman"/>
          <w:b/>
        </w:rPr>
      </w:pPr>
    </w:p>
    <w:sectPr w:rsidR="006577C8" w:rsidRPr="00CD2AA5" w:rsidSect="00A96E2F">
      <w:pgSz w:w="16838" w:h="11906" w:orient="landscape"/>
      <w:pgMar w:top="1134" w:right="567" w:bottom="113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da85466-38a2-4054-a727-e8c87247688e"/>
  </w:docVars>
  <w:rsids>
    <w:rsidRoot w:val="008D6C8E"/>
    <w:rsid w:val="000220F2"/>
    <w:rsid w:val="00022433"/>
    <w:rsid w:val="00022EE3"/>
    <w:rsid w:val="00030DA7"/>
    <w:rsid w:val="00031B75"/>
    <w:rsid w:val="00034F84"/>
    <w:rsid w:val="0004055C"/>
    <w:rsid w:val="000437A6"/>
    <w:rsid w:val="0004516A"/>
    <w:rsid w:val="00054C42"/>
    <w:rsid w:val="00056AAA"/>
    <w:rsid w:val="00063718"/>
    <w:rsid w:val="00072631"/>
    <w:rsid w:val="00076C7C"/>
    <w:rsid w:val="000876D7"/>
    <w:rsid w:val="00096F35"/>
    <w:rsid w:val="000A0148"/>
    <w:rsid w:val="000A06A9"/>
    <w:rsid w:val="000B2166"/>
    <w:rsid w:val="000B4580"/>
    <w:rsid w:val="000C6446"/>
    <w:rsid w:val="000D6672"/>
    <w:rsid w:val="000E0D90"/>
    <w:rsid w:val="000E37EE"/>
    <w:rsid w:val="000E5BF0"/>
    <w:rsid w:val="001075B6"/>
    <w:rsid w:val="0011096B"/>
    <w:rsid w:val="00126DDA"/>
    <w:rsid w:val="001336A8"/>
    <w:rsid w:val="00133E07"/>
    <w:rsid w:val="00146DD2"/>
    <w:rsid w:val="001503C6"/>
    <w:rsid w:val="001632E9"/>
    <w:rsid w:val="00170FEC"/>
    <w:rsid w:val="00174785"/>
    <w:rsid w:val="00174988"/>
    <w:rsid w:val="00177BB8"/>
    <w:rsid w:val="00185710"/>
    <w:rsid w:val="001901A8"/>
    <w:rsid w:val="00191190"/>
    <w:rsid w:val="00192BA9"/>
    <w:rsid w:val="0019362D"/>
    <w:rsid w:val="001B2DDE"/>
    <w:rsid w:val="001B339A"/>
    <w:rsid w:val="001B4D3B"/>
    <w:rsid w:val="001B5C30"/>
    <w:rsid w:val="001C0027"/>
    <w:rsid w:val="001E2C6D"/>
    <w:rsid w:val="001E74F7"/>
    <w:rsid w:val="001F2E6D"/>
    <w:rsid w:val="001F724A"/>
    <w:rsid w:val="00204D95"/>
    <w:rsid w:val="00213674"/>
    <w:rsid w:val="002244DD"/>
    <w:rsid w:val="00225D5A"/>
    <w:rsid w:val="002374C8"/>
    <w:rsid w:val="00242F0F"/>
    <w:rsid w:val="0024342F"/>
    <w:rsid w:val="0025091E"/>
    <w:rsid w:val="00251294"/>
    <w:rsid w:val="00251D9C"/>
    <w:rsid w:val="00251F38"/>
    <w:rsid w:val="002557F8"/>
    <w:rsid w:val="002700C5"/>
    <w:rsid w:val="00271F06"/>
    <w:rsid w:val="002725F1"/>
    <w:rsid w:val="002767B1"/>
    <w:rsid w:val="00277245"/>
    <w:rsid w:val="0028592D"/>
    <w:rsid w:val="002871A4"/>
    <w:rsid w:val="00294135"/>
    <w:rsid w:val="00297FB4"/>
    <w:rsid w:val="002B2A95"/>
    <w:rsid w:val="002C30DB"/>
    <w:rsid w:val="002D1C60"/>
    <w:rsid w:val="002D7126"/>
    <w:rsid w:val="002D74AA"/>
    <w:rsid w:val="002E2B16"/>
    <w:rsid w:val="002E6D2B"/>
    <w:rsid w:val="002F49EC"/>
    <w:rsid w:val="00306D48"/>
    <w:rsid w:val="00312833"/>
    <w:rsid w:val="00314FA1"/>
    <w:rsid w:val="00322C4D"/>
    <w:rsid w:val="00323012"/>
    <w:rsid w:val="00324DDB"/>
    <w:rsid w:val="003306F9"/>
    <w:rsid w:val="003375CA"/>
    <w:rsid w:val="00346E2D"/>
    <w:rsid w:val="003626D6"/>
    <w:rsid w:val="003635C5"/>
    <w:rsid w:val="003702A0"/>
    <w:rsid w:val="00383C6B"/>
    <w:rsid w:val="003A07A8"/>
    <w:rsid w:val="003B1860"/>
    <w:rsid w:val="003B36BD"/>
    <w:rsid w:val="003B60EF"/>
    <w:rsid w:val="003D09B3"/>
    <w:rsid w:val="003D183B"/>
    <w:rsid w:val="003D68A3"/>
    <w:rsid w:val="003E4757"/>
    <w:rsid w:val="003E589F"/>
    <w:rsid w:val="003E65A8"/>
    <w:rsid w:val="003E72EC"/>
    <w:rsid w:val="003F30F5"/>
    <w:rsid w:val="0040052A"/>
    <w:rsid w:val="0040309A"/>
    <w:rsid w:val="0041202F"/>
    <w:rsid w:val="0041499B"/>
    <w:rsid w:val="00416C06"/>
    <w:rsid w:val="00416D7F"/>
    <w:rsid w:val="0042600C"/>
    <w:rsid w:val="0043228F"/>
    <w:rsid w:val="004430A4"/>
    <w:rsid w:val="00461B36"/>
    <w:rsid w:val="0046539D"/>
    <w:rsid w:val="004666CF"/>
    <w:rsid w:val="00477413"/>
    <w:rsid w:val="0048089C"/>
    <w:rsid w:val="0048166B"/>
    <w:rsid w:val="00482B6F"/>
    <w:rsid w:val="00491306"/>
    <w:rsid w:val="00494DF5"/>
    <w:rsid w:val="004A1B9A"/>
    <w:rsid w:val="004A2802"/>
    <w:rsid w:val="004B77DC"/>
    <w:rsid w:val="004C5546"/>
    <w:rsid w:val="004C6B97"/>
    <w:rsid w:val="004D36FB"/>
    <w:rsid w:val="004E6258"/>
    <w:rsid w:val="004E70A1"/>
    <w:rsid w:val="004F0B1E"/>
    <w:rsid w:val="00505336"/>
    <w:rsid w:val="005066D9"/>
    <w:rsid w:val="00515B7D"/>
    <w:rsid w:val="00522556"/>
    <w:rsid w:val="005226D1"/>
    <w:rsid w:val="00530AC8"/>
    <w:rsid w:val="00530C9A"/>
    <w:rsid w:val="0053136B"/>
    <w:rsid w:val="00537556"/>
    <w:rsid w:val="00543935"/>
    <w:rsid w:val="00545489"/>
    <w:rsid w:val="005518BE"/>
    <w:rsid w:val="00552BB0"/>
    <w:rsid w:val="00552F80"/>
    <w:rsid w:val="0055793B"/>
    <w:rsid w:val="00560033"/>
    <w:rsid w:val="005660BD"/>
    <w:rsid w:val="00576A01"/>
    <w:rsid w:val="00583D02"/>
    <w:rsid w:val="005859B8"/>
    <w:rsid w:val="005861B2"/>
    <w:rsid w:val="005879F7"/>
    <w:rsid w:val="00597F81"/>
    <w:rsid w:val="005A1336"/>
    <w:rsid w:val="005A2C06"/>
    <w:rsid w:val="005B0935"/>
    <w:rsid w:val="005B0E6A"/>
    <w:rsid w:val="005B59AD"/>
    <w:rsid w:val="005C22E2"/>
    <w:rsid w:val="005D3F23"/>
    <w:rsid w:val="00606D68"/>
    <w:rsid w:val="0061741F"/>
    <w:rsid w:val="00624AF7"/>
    <w:rsid w:val="006267B9"/>
    <w:rsid w:val="00627B12"/>
    <w:rsid w:val="00633591"/>
    <w:rsid w:val="006375A2"/>
    <w:rsid w:val="00642D2F"/>
    <w:rsid w:val="006431FC"/>
    <w:rsid w:val="00644DE8"/>
    <w:rsid w:val="00652210"/>
    <w:rsid w:val="00652B4C"/>
    <w:rsid w:val="00655541"/>
    <w:rsid w:val="0065666E"/>
    <w:rsid w:val="006577C8"/>
    <w:rsid w:val="00662F3F"/>
    <w:rsid w:val="00662F84"/>
    <w:rsid w:val="006648EF"/>
    <w:rsid w:val="0068219B"/>
    <w:rsid w:val="00687057"/>
    <w:rsid w:val="00687A28"/>
    <w:rsid w:val="00691F20"/>
    <w:rsid w:val="00692903"/>
    <w:rsid w:val="006932EF"/>
    <w:rsid w:val="006A329A"/>
    <w:rsid w:val="006B0C9D"/>
    <w:rsid w:val="006B62A9"/>
    <w:rsid w:val="006B6E7E"/>
    <w:rsid w:val="006C334E"/>
    <w:rsid w:val="006D5AD0"/>
    <w:rsid w:val="006D5ADA"/>
    <w:rsid w:val="006E12C2"/>
    <w:rsid w:val="006E4F29"/>
    <w:rsid w:val="0070261D"/>
    <w:rsid w:val="007046BB"/>
    <w:rsid w:val="00707024"/>
    <w:rsid w:val="007156A5"/>
    <w:rsid w:val="00716004"/>
    <w:rsid w:val="00720110"/>
    <w:rsid w:val="007274AE"/>
    <w:rsid w:val="007514CB"/>
    <w:rsid w:val="0075499C"/>
    <w:rsid w:val="007616C4"/>
    <w:rsid w:val="00762113"/>
    <w:rsid w:val="00766F5D"/>
    <w:rsid w:val="00772199"/>
    <w:rsid w:val="00780BC4"/>
    <w:rsid w:val="00784187"/>
    <w:rsid w:val="00785380"/>
    <w:rsid w:val="00794431"/>
    <w:rsid w:val="00797F69"/>
    <w:rsid w:val="007A545F"/>
    <w:rsid w:val="007B3DAC"/>
    <w:rsid w:val="007C0966"/>
    <w:rsid w:val="007C55E1"/>
    <w:rsid w:val="007C7122"/>
    <w:rsid w:val="007E421E"/>
    <w:rsid w:val="00802ED9"/>
    <w:rsid w:val="00804E0B"/>
    <w:rsid w:val="008060F3"/>
    <w:rsid w:val="00817A1D"/>
    <w:rsid w:val="00824AB6"/>
    <w:rsid w:val="00827FDD"/>
    <w:rsid w:val="00830EE0"/>
    <w:rsid w:val="00831EE2"/>
    <w:rsid w:val="00834672"/>
    <w:rsid w:val="00843081"/>
    <w:rsid w:val="00843F78"/>
    <w:rsid w:val="00850AB1"/>
    <w:rsid w:val="0085124B"/>
    <w:rsid w:val="00852D79"/>
    <w:rsid w:val="008541C7"/>
    <w:rsid w:val="00855058"/>
    <w:rsid w:val="00860800"/>
    <w:rsid w:val="00863BB3"/>
    <w:rsid w:val="0086514E"/>
    <w:rsid w:val="008653FD"/>
    <w:rsid w:val="00866018"/>
    <w:rsid w:val="00871B8E"/>
    <w:rsid w:val="0087332C"/>
    <w:rsid w:val="00874E9B"/>
    <w:rsid w:val="00875044"/>
    <w:rsid w:val="008841B5"/>
    <w:rsid w:val="008846EA"/>
    <w:rsid w:val="0088539D"/>
    <w:rsid w:val="008862B4"/>
    <w:rsid w:val="00886444"/>
    <w:rsid w:val="0089583F"/>
    <w:rsid w:val="0089687B"/>
    <w:rsid w:val="00897327"/>
    <w:rsid w:val="00897F41"/>
    <w:rsid w:val="008A138D"/>
    <w:rsid w:val="008A2E36"/>
    <w:rsid w:val="008A3776"/>
    <w:rsid w:val="008B39A0"/>
    <w:rsid w:val="008B7F3C"/>
    <w:rsid w:val="008C04E7"/>
    <w:rsid w:val="008C39E7"/>
    <w:rsid w:val="008D65F6"/>
    <w:rsid w:val="008D6C8E"/>
    <w:rsid w:val="008E27FF"/>
    <w:rsid w:val="008E3BFA"/>
    <w:rsid w:val="008E7ECC"/>
    <w:rsid w:val="008F152B"/>
    <w:rsid w:val="008F3DFD"/>
    <w:rsid w:val="00904E95"/>
    <w:rsid w:val="0091407B"/>
    <w:rsid w:val="00914D59"/>
    <w:rsid w:val="00920791"/>
    <w:rsid w:val="00920C1E"/>
    <w:rsid w:val="00925B1B"/>
    <w:rsid w:val="009376E8"/>
    <w:rsid w:val="00937EDA"/>
    <w:rsid w:val="009463DE"/>
    <w:rsid w:val="00953692"/>
    <w:rsid w:val="009625D9"/>
    <w:rsid w:val="00964197"/>
    <w:rsid w:val="00974AE3"/>
    <w:rsid w:val="00974CE6"/>
    <w:rsid w:val="00976C61"/>
    <w:rsid w:val="009804A9"/>
    <w:rsid w:val="009865E6"/>
    <w:rsid w:val="009939BD"/>
    <w:rsid w:val="009A2A2F"/>
    <w:rsid w:val="009A7460"/>
    <w:rsid w:val="009B3228"/>
    <w:rsid w:val="009B4338"/>
    <w:rsid w:val="009B4C39"/>
    <w:rsid w:val="009C0616"/>
    <w:rsid w:val="009C15EE"/>
    <w:rsid w:val="009C43F5"/>
    <w:rsid w:val="009C6313"/>
    <w:rsid w:val="009C6496"/>
    <w:rsid w:val="009D0034"/>
    <w:rsid w:val="009E3698"/>
    <w:rsid w:val="009E41C1"/>
    <w:rsid w:val="009E7158"/>
    <w:rsid w:val="009F2BF1"/>
    <w:rsid w:val="009F383D"/>
    <w:rsid w:val="009F716A"/>
    <w:rsid w:val="00A024BA"/>
    <w:rsid w:val="00A10F71"/>
    <w:rsid w:val="00A1599B"/>
    <w:rsid w:val="00A2261D"/>
    <w:rsid w:val="00A2709C"/>
    <w:rsid w:val="00A31262"/>
    <w:rsid w:val="00A33603"/>
    <w:rsid w:val="00A47324"/>
    <w:rsid w:val="00A47D67"/>
    <w:rsid w:val="00A505AF"/>
    <w:rsid w:val="00A57E2E"/>
    <w:rsid w:val="00A6199F"/>
    <w:rsid w:val="00A63BD2"/>
    <w:rsid w:val="00A80353"/>
    <w:rsid w:val="00A860CB"/>
    <w:rsid w:val="00A91CA8"/>
    <w:rsid w:val="00A96E2F"/>
    <w:rsid w:val="00AA2384"/>
    <w:rsid w:val="00AA2FE4"/>
    <w:rsid w:val="00AA7167"/>
    <w:rsid w:val="00AB6132"/>
    <w:rsid w:val="00AC25B0"/>
    <w:rsid w:val="00AC6892"/>
    <w:rsid w:val="00AD2B3A"/>
    <w:rsid w:val="00AD5609"/>
    <w:rsid w:val="00AD5DF7"/>
    <w:rsid w:val="00AD65AD"/>
    <w:rsid w:val="00AD6F58"/>
    <w:rsid w:val="00AD70E1"/>
    <w:rsid w:val="00AE0329"/>
    <w:rsid w:val="00AF3AD4"/>
    <w:rsid w:val="00AF44D3"/>
    <w:rsid w:val="00AF4AE8"/>
    <w:rsid w:val="00AF4CAA"/>
    <w:rsid w:val="00B02AD7"/>
    <w:rsid w:val="00B0525C"/>
    <w:rsid w:val="00B06DA6"/>
    <w:rsid w:val="00B21F64"/>
    <w:rsid w:val="00B23A96"/>
    <w:rsid w:val="00B253D0"/>
    <w:rsid w:val="00B263EE"/>
    <w:rsid w:val="00B26F01"/>
    <w:rsid w:val="00B3168C"/>
    <w:rsid w:val="00B353B5"/>
    <w:rsid w:val="00B43BD2"/>
    <w:rsid w:val="00B445E1"/>
    <w:rsid w:val="00B50EFE"/>
    <w:rsid w:val="00B51AB9"/>
    <w:rsid w:val="00B52F3C"/>
    <w:rsid w:val="00B54BF8"/>
    <w:rsid w:val="00B65D44"/>
    <w:rsid w:val="00B67102"/>
    <w:rsid w:val="00B7339F"/>
    <w:rsid w:val="00B740EA"/>
    <w:rsid w:val="00B77415"/>
    <w:rsid w:val="00B82C45"/>
    <w:rsid w:val="00BA5ED6"/>
    <w:rsid w:val="00BA7122"/>
    <w:rsid w:val="00BA7AE3"/>
    <w:rsid w:val="00BB562E"/>
    <w:rsid w:val="00BB7604"/>
    <w:rsid w:val="00BB7A99"/>
    <w:rsid w:val="00BC3F3A"/>
    <w:rsid w:val="00BD2CC1"/>
    <w:rsid w:val="00BD7F41"/>
    <w:rsid w:val="00BF5E0D"/>
    <w:rsid w:val="00BF67F5"/>
    <w:rsid w:val="00C00A4F"/>
    <w:rsid w:val="00C00E48"/>
    <w:rsid w:val="00C02708"/>
    <w:rsid w:val="00C10F87"/>
    <w:rsid w:val="00C130CB"/>
    <w:rsid w:val="00C15514"/>
    <w:rsid w:val="00C20D06"/>
    <w:rsid w:val="00C26BAC"/>
    <w:rsid w:val="00C27F51"/>
    <w:rsid w:val="00C41103"/>
    <w:rsid w:val="00C475C1"/>
    <w:rsid w:val="00C5159B"/>
    <w:rsid w:val="00C63AA9"/>
    <w:rsid w:val="00C6796D"/>
    <w:rsid w:val="00C833B7"/>
    <w:rsid w:val="00C837E4"/>
    <w:rsid w:val="00C8645D"/>
    <w:rsid w:val="00C8797B"/>
    <w:rsid w:val="00C940D6"/>
    <w:rsid w:val="00C97678"/>
    <w:rsid w:val="00CA4015"/>
    <w:rsid w:val="00CB0C20"/>
    <w:rsid w:val="00CB1879"/>
    <w:rsid w:val="00CB2721"/>
    <w:rsid w:val="00CC02B3"/>
    <w:rsid w:val="00CC4425"/>
    <w:rsid w:val="00CD242B"/>
    <w:rsid w:val="00CD2AA5"/>
    <w:rsid w:val="00CD2EC0"/>
    <w:rsid w:val="00CE463E"/>
    <w:rsid w:val="00CF03CD"/>
    <w:rsid w:val="00CF0DD2"/>
    <w:rsid w:val="00CF3773"/>
    <w:rsid w:val="00D00BBD"/>
    <w:rsid w:val="00D031A9"/>
    <w:rsid w:val="00D14AB0"/>
    <w:rsid w:val="00D1705F"/>
    <w:rsid w:val="00D25902"/>
    <w:rsid w:val="00D27D6E"/>
    <w:rsid w:val="00D33DCA"/>
    <w:rsid w:val="00D34D42"/>
    <w:rsid w:val="00D368C3"/>
    <w:rsid w:val="00D40022"/>
    <w:rsid w:val="00D6149C"/>
    <w:rsid w:val="00D62111"/>
    <w:rsid w:val="00D66EE9"/>
    <w:rsid w:val="00D754D8"/>
    <w:rsid w:val="00D777B8"/>
    <w:rsid w:val="00D82EAE"/>
    <w:rsid w:val="00D86930"/>
    <w:rsid w:val="00D87939"/>
    <w:rsid w:val="00D9085A"/>
    <w:rsid w:val="00D90A49"/>
    <w:rsid w:val="00D92E07"/>
    <w:rsid w:val="00D96C72"/>
    <w:rsid w:val="00DC139C"/>
    <w:rsid w:val="00DD5CCF"/>
    <w:rsid w:val="00DD6A7E"/>
    <w:rsid w:val="00DE0114"/>
    <w:rsid w:val="00DE0C3D"/>
    <w:rsid w:val="00DF0F8E"/>
    <w:rsid w:val="00DF3BE7"/>
    <w:rsid w:val="00E107D7"/>
    <w:rsid w:val="00E15083"/>
    <w:rsid w:val="00E15DC5"/>
    <w:rsid w:val="00E17B3E"/>
    <w:rsid w:val="00E21787"/>
    <w:rsid w:val="00E35D7D"/>
    <w:rsid w:val="00E51962"/>
    <w:rsid w:val="00E556A3"/>
    <w:rsid w:val="00E5626B"/>
    <w:rsid w:val="00E573F0"/>
    <w:rsid w:val="00E639FB"/>
    <w:rsid w:val="00E72344"/>
    <w:rsid w:val="00E72766"/>
    <w:rsid w:val="00E74410"/>
    <w:rsid w:val="00EA29FF"/>
    <w:rsid w:val="00EA2F0F"/>
    <w:rsid w:val="00EA77CA"/>
    <w:rsid w:val="00EB6A2A"/>
    <w:rsid w:val="00EB70EF"/>
    <w:rsid w:val="00EC5389"/>
    <w:rsid w:val="00EC6399"/>
    <w:rsid w:val="00EC7E5A"/>
    <w:rsid w:val="00ED2246"/>
    <w:rsid w:val="00ED3558"/>
    <w:rsid w:val="00ED42FF"/>
    <w:rsid w:val="00ED5CC8"/>
    <w:rsid w:val="00EF536C"/>
    <w:rsid w:val="00EF6F16"/>
    <w:rsid w:val="00F072BF"/>
    <w:rsid w:val="00F20BD6"/>
    <w:rsid w:val="00F251DD"/>
    <w:rsid w:val="00F26B33"/>
    <w:rsid w:val="00F27E1E"/>
    <w:rsid w:val="00F30990"/>
    <w:rsid w:val="00F445A9"/>
    <w:rsid w:val="00F51194"/>
    <w:rsid w:val="00F524BA"/>
    <w:rsid w:val="00F536B9"/>
    <w:rsid w:val="00F5480C"/>
    <w:rsid w:val="00F5693C"/>
    <w:rsid w:val="00F678E5"/>
    <w:rsid w:val="00F71F4F"/>
    <w:rsid w:val="00F83C1E"/>
    <w:rsid w:val="00F91315"/>
    <w:rsid w:val="00FA221C"/>
    <w:rsid w:val="00FA2A28"/>
    <w:rsid w:val="00FA5E56"/>
    <w:rsid w:val="00FB0565"/>
    <w:rsid w:val="00FB2BA5"/>
    <w:rsid w:val="00FD09DF"/>
    <w:rsid w:val="00FD44BB"/>
    <w:rsid w:val="00FD5FAB"/>
    <w:rsid w:val="00FE199C"/>
    <w:rsid w:val="00FE5C58"/>
    <w:rsid w:val="00FF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6C8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D65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D65AD"/>
    <w:rPr>
      <w:rFonts w:ascii="Tahoma" w:hAnsi="Tahoma" w:cs="Tahoma"/>
      <w:sz w:val="16"/>
      <w:szCs w:val="16"/>
      <w:lang w:eastAsia="en-US"/>
    </w:rPr>
  </w:style>
  <w:style w:type="character" w:styleId="a5">
    <w:name w:val="line number"/>
    <w:uiPriority w:val="99"/>
    <w:semiHidden/>
    <w:unhideWhenUsed/>
    <w:rsid w:val="002557F8"/>
  </w:style>
  <w:style w:type="paragraph" w:customStyle="1" w:styleId="ConsPlusTitle">
    <w:name w:val="ConsPlusTitle"/>
    <w:uiPriority w:val="99"/>
    <w:rsid w:val="00EB6A2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EB6A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EB6A2A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E2C6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No Spacing"/>
    <w:uiPriority w:val="1"/>
    <w:qFormat/>
    <w:rsid w:val="00F251D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D6C8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D65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D65AD"/>
    <w:rPr>
      <w:rFonts w:ascii="Tahoma" w:hAnsi="Tahoma" w:cs="Tahoma"/>
      <w:sz w:val="16"/>
      <w:szCs w:val="16"/>
      <w:lang w:eastAsia="en-US"/>
    </w:rPr>
  </w:style>
  <w:style w:type="character" w:styleId="a5">
    <w:name w:val="line number"/>
    <w:uiPriority w:val="99"/>
    <w:semiHidden/>
    <w:unhideWhenUsed/>
    <w:rsid w:val="002557F8"/>
  </w:style>
  <w:style w:type="paragraph" w:customStyle="1" w:styleId="ConsPlusTitle">
    <w:name w:val="ConsPlusTitle"/>
    <w:uiPriority w:val="99"/>
    <w:rsid w:val="00EB6A2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EB6A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EB6A2A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E2C6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No Spacing"/>
    <w:uiPriority w:val="1"/>
    <w:qFormat/>
    <w:rsid w:val="00F251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B6CE0-BFC0-4F4A-A66F-2FA59CBD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*</dc:creator>
  <cp:lastModifiedBy>Рыженкова Елена Николаевна</cp:lastModifiedBy>
  <cp:revision>6</cp:revision>
  <cp:lastPrinted>2023-11-30T11:16:00Z</cp:lastPrinted>
  <dcterms:created xsi:type="dcterms:W3CDTF">2023-11-20T10:37:00Z</dcterms:created>
  <dcterms:modified xsi:type="dcterms:W3CDTF">2023-11-30T11:17:00Z</dcterms:modified>
</cp:coreProperties>
</file>